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98786" w14:textId="2ACA4694" w:rsidR="00DC118D" w:rsidRPr="00DC118D" w:rsidRDefault="00DC118D" w:rsidP="00DC118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b/>
          <w:sz w:val="28"/>
          <w:szCs w:val="28"/>
          <w:lang w:val="ru-RU"/>
        </w:rPr>
        <w:t>Вопросы для подготовки к экзамену по</w:t>
      </w:r>
    </w:p>
    <w:p w14:paraId="4481B36E" w14:textId="1D60EF55" w:rsidR="00DC118D" w:rsidRPr="00DC118D" w:rsidRDefault="00DC118D" w:rsidP="00DC118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ПМ </w:t>
      </w:r>
      <w:proofErr w:type="gramStart"/>
      <w:r w:rsidRPr="00DC118D">
        <w:rPr>
          <w:rFonts w:ascii="Times New Roman" w:hAnsi="Times New Roman" w:cs="Times New Roman"/>
          <w:b/>
          <w:sz w:val="28"/>
          <w:szCs w:val="28"/>
          <w:lang w:val="ru-RU"/>
        </w:rPr>
        <w:t>03  Осуществление</w:t>
      </w:r>
      <w:proofErr w:type="gramEnd"/>
      <w:r w:rsidRPr="00DC11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организационной, профилактической работы, формирование здорового образа жизни и санитарно-гигиенического просвещения.</w:t>
      </w:r>
      <w:bookmarkStart w:id="0" w:name="_GoBack"/>
      <w:bookmarkEnd w:id="0"/>
    </w:p>
    <w:p w14:paraId="2D02662C" w14:textId="77777777" w:rsidR="00DC118D" w:rsidRDefault="00DC118D">
      <w:pPr>
        <w:rPr>
          <w:rFonts w:ascii="Times New Roman" w:hAnsi="Times New Roman" w:cs="Times New Roman"/>
          <w:lang w:val="ru-RU"/>
        </w:rPr>
      </w:pPr>
    </w:p>
    <w:p w14:paraId="5F10D2C6" w14:textId="50309E6F" w:rsidR="00DC118D" w:rsidRPr="00DC118D" w:rsidRDefault="00DC118D" w:rsidP="00DC11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val="ru-RU" w:eastAsia="ru-RU"/>
          <w14:ligatures w14:val="none"/>
        </w:rPr>
        <w:t xml:space="preserve">Список </w:t>
      </w:r>
      <w:proofErr w:type="gramStart"/>
      <w:r w:rsidRPr="00DC11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val="ru-RU" w:eastAsia="ru-RU"/>
          <w14:ligatures w14:val="none"/>
        </w:rPr>
        <w:t>теоретических  вопросов</w:t>
      </w:r>
      <w:proofErr w:type="gramEnd"/>
      <w:r w:rsidRPr="00DC11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val="ru-RU" w:eastAsia="ru-RU"/>
          <w14:ligatures w14:val="none"/>
        </w:rPr>
        <w:t xml:space="preserve">по </w:t>
      </w:r>
      <w:r w:rsidRPr="00DC11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0"/>
          <w:lang w:val="ru-RU" w:eastAsia="ru-RU"/>
          <w14:ligatures w14:val="none"/>
        </w:rPr>
        <w:t>МДК 03.01 Мероприятия, направленные на сохранение репродуктивного здоровья.</w:t>
      </w:r>
    </w:p>
    <w:p w14:paraId="2372D491" w14:textId="77777777" w:rsidR="00DC118D" w:rsidRPr="00DC118D" w:rsidRDefault="00DC118D" w:rsidP="00DC11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075181F7" w14:textId="77777777" w:rsidR="00DC118D" w:rsidRPr="00DC118D" w:rsidRDefault="00DC118D" w:rsidP="00DC118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Федеральный закон от 21.11.2011г.(ред. от 28.12.2024) </w:t>
      </w:r>
      <w:proofErr w:type="gramStart"/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“ Об</w:t>
      </w:r>
      <w:proofErr w:type="gramEnd"/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основах охраны здоровья граждан в Российской Федерации </w:t>
      </w:r>
    </w:p>
    <w:p w14:paraId="5CF3988D" w14:textId="77777777" w:rsidR="00DC118D" w:rsidRPr="00DC118D" w:rsidRDefault="00DC118D" w:rsidP="00DC11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2.Перечислить основные статьи Главы 6. Охрана здоровья матери и ребенка, вопросы семьи и репродуктивного здоровья </w:t>
      </w:r>
    </w:p>
    <w:p w14:paraId="08303F6E" w14:textId="77777777" w:rsidR="00DC118D" w:rsidRPr="00DC118D" w:rsidRDefault="00DC118D" w:rsidP="00DC11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3. Санитарно-</w:t>
      </w:r>
      <w:proofErr w:type="gramStart"/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просветительная  работа</w:t>
      </w:r>
      <w:proofErr w:type="gramEnd"/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по  формированию элементов  здорового образа жизни</w:t>
      </w:r>
    </w:p>
    <w:p w14:paraId="3DFE0925" w14:textId="77777777" w:rsidR="00DC118D" w:rsidRPr="00DC118D" w:rsidRDefault="00DC118D" w:rsidP="00DC11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>4.</w:t>
      </w:r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Методы внутрисемейной регуляции рождаемости</w:t>
      </w:r>
    </w:p>
    <w:p w14:paraId="55B1B465" w14:textId="77777777" w:rsidR="00DC118D" w:rsidRPr="00DC118D" w:rsidRDefault="00DC118D" w:rsidP="00DC118D">
      <w:pPr>
        <w:spacing w:after="0" w:line="276" w:lineRule="auto"/>
        <w:ind w:left="120" w:right="120" w:hanging="12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>5. Анатомо-физиологические особенности юношеского и зрелого возраста.</w:t>
      </w:r>
    </w:p>
    <w:p w14:paraId="1D626C5F" w14:textId="77777777" w:rsidR="00DC118D" w:rsidRPr="00DC118D" w:rsidRDefault="00DC118D" w:rsidP="00DC11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>6. Строение и функция репродуктивной системы мужчины</w:t>
      </w:r>
    </w:p>
    <w:p w14:paraId="63E43EA5" w14:textId="77777777" w:rsidR="00DC118D" w:rsidRPr="00DC118D" w:rsidRDefault="00DC118D" w:rsidP="00DC118D">
      <w:pPr>
        <w:spacing w:after="0" w:line="276" w:lineRule="auto"/>
        <w:ind w:left="120" w:right="120" w:hanging="12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>7. Строение и функция репродуктивной системы женщины</w:t>
      </w:r>
    </w:p>
    <w:p w14:paraId="46441A61" w14:textId="77777777" w:rsidR="00DC118D" w:rsidRPr="00DC118D" w:rsidRDefault="00DC118D" w:rsidP="00DC11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 xml:space="preserve"> 8.Женские половые гормоны, их биологическое действие на женский организм.</w:t>
      </w:r>
    </w:p>
    <w:p w14:paraId="3DB4DE4B" w14:textId="77777777" w:rsidR="00DC118D" w:rsidRPr="00DC118D" w:rsidRDefault="00DC118D" w:rsidP="00DC11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>9. Мужские половые гормоны, их биологическое действие на мужской организм.</w:t>
      </w:r>
    </w:p>
    <w:p w14:paraId="5EC0C207" w14:textId="77777777" w:rsidR="00DC118D" w:rsidRPr="00DC118D" w:rsidRDefault="00DC118D" w:rsidP="00DC118D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>10. Особенности гигиены мужчины и женщины (в юношеском и зрелом возрасте)</w:t>
      </w:r>
    </w:p>
    <w:p w14:paraId="23E07E21" w14:textId="77777777" w:rsidR="00DC118D" w:rsidRPr="00DC118D" w:rsidRDefault="00DC118D" w:rsidP="00DC11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>11. Менструальный цикл. Физиология менструального цикла, фазы маточного и яичникового циклов.</w:t>
      </w:r>
    </w:p>
    <w:p w14:paraId="76538DEE" w14:textId="77777777" w:rsidR="00DC118D" w:rsidRPr="00DC118D" w:rsidRDefault="00DC118D" w:rsidP="00DC11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>12. Ведение менструального календаря, определение продолжительности менструального цикла.</w:t>
      </w:r>
    </w:p>
    <w:p w14:paraId="7E78CA69" w14:textId="77777777" w:rsidR="00DC118D" w:rsidRPr="00DC118D" w:rsidRDefault="00DC118D" w:rsidP="00DC11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ru-RU" w:eastAsia="ru-RU"/>
          <w14:ligatures w14:val="none"/>
        </w:rPr>
        <w:t xml:space="preserve">11. Индекс </w:t>
      </w:r>
      <w:proofErr w:type="spellStart"/>
      <w:r w:rsidRPr="00DC118D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ru-RU" w:eastAsia="ru-RU"/>
          <w14:ligatures w14:val="none"/>
        </w:rPr>
        <w:t>Перля</w:t>
      </w:r>
      <w:proofErr w:type="spellEnd"/>
      <w:r w:rsidRPr="00DC118D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ru-RU" w:eastAsia="ru-RU"/>
          <w14:ligatures w14:val="none"/>
        </w:rPr>
        <w:t xml:space="preserve"> определение</w:t>
      </w:r>
    </w:p>
    <w:p w14:paraId="7AFA0E29" w14:textId="77777777" w:rsidR="00DC118D" w:rsidRPr="00DC118D" w:rsidRDefault="00DC118D" w:rsidP="00DC11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>12. Контрацепция, определение. Требования к контрацепции. Современные методы контрацепции, их характеристика.</w:t>
      </w:r>
    </w:p>
    <w:p w14:paraId="65FE2A03" w14:textId="77777777" w:rsidR="00DC118D" w:rsidRPr="00DC118D" w:rsidRDefault="00DC118D" w:rsidP="00DC11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>13. Искусственное прерывание беременности, определение понятия. Осложнения после аборта.</w:t>
      </w:r>
    </w:p>
    <w:p w14:paraId="629E9D50" w14:textId="77777777" w:rsidR="00DC118D" w:rsidRPr="00DC118D" w:rsidRDefault="00DC118D" w:rsidP="00DC11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>14. Бесплодие, определение (ВОЗ). Формы женского и мужского бесплодия.</w:t>
      </w:r>
    </w:p>
    <w:p w14:paraId="7A05F94D" w14:textId="77777777" w:rsidR="00DC118D" w:rsidRPr="00DC118D" w:rsidRDefault="00DC118D" w:rsidP="00DC11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C4245"/>
          <w:kern w:val="0"/>
          <w:sz w:val="28"/>
          <w:szCs w:val="28"/>
          <w:highlight w:val="white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 xml:space="preserve">15. Адекватное и рациональное </w:t>
      </w:r>
      <w:proofErr w:type="gramStart"/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>питание  женщин</w:t>
      </w:r>
      <w:proofErr w:type="gramEnd"/>
      <w:r w:rsidRPr="00DC118D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ru-RU" w:eastAsia="ru-RU"/>
          <w14:ligatures w14:val="none"/>
        </w:rPr>
        <w:t xml:space="preserve"> репродуктивного  возраста</w:t>
      </w:r>
    </w:p>
    <w:p w14:paraId="5239E6BF" w14:textId="77777777" w:rsidR="00DC118D" w:rsidRPr="00DC118D" w:rsidRDefault="00DC118D" w:rsidP="00DC11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lastRenderedPageBreak/>
        <w:t xml:space="preserve">16. Порядок оказания </w:t>
      </w:r>
      <w:proofErr w:type="gramStart"/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амбулаторной  медицинской</w:t>
      </w:r>
      <w:proofErr w:type="gramEnd"/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помощи женщинам в период беременности</w:t>
      </w:r>
    </w:p>
    <w:p w14:paraId="12561D42" w14:textId="77777777" w:rsidR="00DC118D" w:rsidRPr="00DC118D" w:rsidRDefault="00DC118D" w:rsidP="00DC11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3C4245"/>
          <w:kern w:val="0"/>
          <w:sz w:val="28"/>
          <w:szCs w:val="28"/>
          <w:lang w:val="ru-RU" w:eastAsia="ru-RU"/>
          <w14:ligatures w14:val="none"/>
        </w:rPr>
        <w:t>17.</w:t>
      </w:r>
      <w:r w:rsidRPr="00DC118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ru-RU" w:eastAsia="ru-RU"/>
          <w14:ligatures w14:val="none"/>
        </w:rPr>
        <w:t>Диспансерное наблюдение беременных и родильниц </w:t>
      </w:r>
    </w:p>
    <w:p w14:paraId="0CAD27B9" w14:textId="77777777" w:rsidR="00DC118D" w:rsidRPr="00DC118D" w:rsidRDefault="00DC118D" w:rsidP="00DC11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8"/>
          <w:szCs w:val="28"/>
          <w:lang w:val="ru-RU" w:eastAsia="ru-RU"/>
          <w14:ligatures w14:val="none"/>
        </w:rPr>
      </w:pPr>
    </w:p>
    <w:p w14:paraId="69D9A744" w14:textId="77777777" w:rsidR="00DC118D" w:rsidRPr="00DC118D" w:rsidRDefault="00DC118D" w:rsidP="00DC11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Практические задания:</w:t>
      </w:r>
    </w:p>
    <w:p w14:paraId="5DF2CB58" w14:textId="77777777" w:rsidR="00DC118D" w:rsidRPr="00DC118D" w:rsidRDefault="00DC118D" w:rsidP="00DC118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Подготовка плана беседы с девушкой о личной гигиене</w:t>
      </w:r>
    </w:p>
    <w:p w14:paraId="466FE189" w14:textId="77777777" w:rsidR="00DC118D" w:rsidRPr="00DC118D" w:rsidRDefault="00DC118D" w:rsidP="00DC118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Составление плана беседы по адекватному и рациональному питанию, двигательной активности, правильному режиму дня здоровой женщины</w:t>
      </w:r>
    </w:p>
    <w:p w14:paraId="4D2C1431" w14:textId="77777777" w:rsidR="00DC118D" w:rsidRPr="00DC118D" w:rsidRDefault="00DC118D" w:rsidP="00DC118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Составление плана беседы о профилактике абортов, возможных осложнениях абортов</w:t>
      </w:r>
    </w:p>
    <w:p w14:paraId="5016679F" w14:textId="2F0F8A52" w:rsidR="00DC118D" w:rsidRDefault="00DC118D" w:rsidP="00DC118D">
      <w:pPr>
        <w:rPr>
          <w:rFonts w:ascii="Times New Roman" w:hAnsi="Times New Roman" w:cs="Times New Roman"/>
          <w:lang w:val="ru-RU"/>
        </w:rPr>
      </w:pPr>
      <w:r w:rsidRPr="00DC11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Составление плана беседы с беременной женщиной по режиму дня, безопасному поведению в быту, питанию</w:t>
      </w:r>
    </w:p>
    <w:p w14:paraId="2E7315DC" w14:textId="77777777" w:rsidR="00DC118D" w:rsidRDefault="00DC118D">
      <w:pPr>
        <w:rPr>
          <w:rFonts w:ascii="Times New Roman" w:hAnsi="Times New Roman" w:cs="Times New Roman"/>
          <w:lang w:val="ru-RU"/>
        </w:rPr>
      </w:pPr>
    </w:p>
    <w:p w14:paraId="101A613B" w14:textId="77777777" w:rsidR="00DC118D" w:rsidRDefault="00DC118D">
      <w:pPr>
        <w:rPr>
          <w:rFonts w:ascii="Times New Roman" w:hAnsi="Times New Roman" w:cs="Times New Roman"/>
          <w:lang w:val="ru-RU"/>
        </w:rPr>
      </w:pPr>
    </w:p>
    <w:p w14:paraId="2D555524" w14:textId="6436D2B1" w:rsidR="00FF00B9" w:rsidRPr="00DC118D" w:rsidRDefault="00BA5882" w:rsidP="00DC11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DC11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к экзаменам по </w:t>
      </w:r>
      <w:r w:rsidR="00DC118D" w:rsidRPr="00DC118D">
        <w:rPr>
          <w:rFonts w:ascii="Times New Roman" w:hAnsi="Times New Roman" w:cs="Times New Roman"/>
          <w:b/>
          <w:sz w:val="28"/>
          <w:szCs w:val="28"/>
          <w:lang w:val="ru-RU"/>
        </w:rPr>
        <w:t>МДК 03.02.</w:t>
      </w:r>
    </w:p>
    <w:p w14:paraId="6EA1343D" w14:textId="263DADD0" w:rsidR="009743B6" w:rsidRPr="00DC118D" w:rsidRDefault="00BA5882" w:rsidP="00DC11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DC11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Проведение </w:t>
      </w:r>
      <w:proofErr w:type="spellStart"/>
      <w:r w:rsidRPr="00DC11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физиопсихопрофилактической</w:t>
      </w:r>
      <w:proofErr w:type="spellEnd"/>
      <w:r w:rsidRPr="00DC11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подготовки женщин к беременности, родам, грудному вскармливанию и уходу за новорождённым</w:t>
      </w:r>
    </w:p>
    <w:p w14:paraId="7553B18E" w14:textId="0206D155" w:rsidR="00BA5882" w:rsidRPr="00DC118D" w:rsidRDefault="00BA5882" w:rsidP="00DC118D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1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="004334D0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Анатомо-физиологические особенности половой системы мужчин и женщин, с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троение и функция половых клеток.</w:t>
      </w:r>
    </w:p>
    <w:p w14:paraId="7AC79816" w14:textId="5A9958DC" w:rsidR="00BA5882" w:rsidRPr="00DC118D" w:rsidRDefault="00BA5882" w:rsidP="00DC118D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2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Процесс зачатия, имплантации и формирования </w:t>
      </w:r>
      <w:proofErr w:type="spellStart"/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экстраэмбриональных</w:t>
      </w:r>
      <w:proofErr w:type="spellEnd"/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структур </w:t>
      </w:r>
    </w:p>
    <w:p w14:paraId="673C62D3" w14:textId="47F2C57E" w:rsidR="00BA5882" w:rsidRPr="00DC118D" w:rsidRDefault="00BA5882" w:rsidP="00DC118D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3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Эмбриогенез, критические сроки 1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-го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триместра беременности </w:t>
      </w:r>
    </w:p>
    <w:p w14:paraId="27E91918" w14:textId="478F4DE3" w:rsidR="00BA5882" w:rsidRPr="00DC118D" w:rsidRDefault="00BA5882" w:rsidP="00DC118D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4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="00637C07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Физиологические и психологические и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зменения в организме беременной в 1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-м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триместре беременности</w:t>
      </w:r>
      <w:r w:rsidR="00685158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, признаки беременности</w:t>
      </w:r>
    </w:p>
    <w:p w14:paraId="1A3506C8" w14:textId="5FABD282" w:rsidR="00BA5882" w:rsidRPr="00DC118D" w:rsidRDefault="00BA5882" w:rsidP="00DC118D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bookmarkStart w:id="1" w:name="_Hlk195184546"/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5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Негативные факторы, влияющие на эмбриогенез</w:t>
      </w:r>
    </w:p>
    <w:p w14:paraId="6788919F" w14:textId="5DB7A548" w:rsidR="00BA5882" w:rsidRPr="00DC118D" w:rsidRDefault="00BA5882" w:rsidP="00DC118D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bookmarkStart w:id="2" w:name="_Hlk195185623"/>
      <w:bookmarkEnd w:id="1"/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6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Особенности развития плода во 2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-м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триместре</w:t>
      </w:r>
    </w:p>
    <w:p w14:paraId="397570CA" w14:textId="694CB61D" w:rsidR="00BA5882" w:rsidRPr="00DC118D" w:rsidRDefault="00BA5882" w:rsidP="00DC118D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bookmarkStart w:id="3" w:name="_Hlk195187983"/>
      <w:bookmarkEnd w:id="2"/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7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="0013726F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Физиологические и психологические и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зменения в организме беременной в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2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-м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триместре беременности</w:t>
      </w:r>
    </w:p>
    <w:p w14:paraId="6D80ED5A" w14:textId="3EF35326" w:rsidR="00F55685" w:rsidRPr="00DC118D" w:rsidRDefault="00F55685" w:rsidP="00DC118D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bookmarkStart w:id="4" w:name="_Hlk195192108"/>
      <w:bookmarkEnd w:id="3"/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8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Особенности развития плода в 3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-м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триместре</w:t>
      </w:r>
    </w:p>
    <w:bookmarkEnd w:id="4"/>
    <w:p w14:paraId="7F468E6F" w14:textId="2D02D634" w:rsidR="00F55685" w:rsidRPr="00DC118D" w:rsidRDefault="00F55685" w:rsidP="00DC118D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9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="0013726F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Физиологические и психологические и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зменения в организме беременной в 3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-м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триместре беременности</w:t>
      </w:r>
      <w:r w:rsidR="00685158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, признаки подготовительного периода к родам</w:t>
      </w:r>
    </w:p>
    <w:p w14:paraId="06969EA1" w14:textId="617A7F4C" w:rsidR="00685158" w:rsidRPr="00DC118D" w:rsidRDefault="00685158" w:rsidP="00DC118D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10. Характеристика периодов родов, партнерские роды</w:t>
      </w:r>
      <w:r w:rsidR="00615054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, методы релаксации и самообезболивания</w:t>
      </w:r>
    </w:p>
    <w:p w14:paraId="3DF639E3" w14:textId="60E064FA" w:rsidR="00F55685" w:rsidRPr="00DC118D" w:rsidRDefault="00F55685" w:rsidP="00DC118D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1</w:t>
      </w:r>
      <w:r w:rsidR="004F1E80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1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Характеристика послеродового периода, процесс инволюции органов, особенности инволюции после оперативных родов</w:t>
      </w:r>
    </w:p>
    <w:p w14:paraId="662C8BFE" w14:textId="1B8EADBA" w:rsidR="00F55685" w:rsidRPr="00DC118D" w:rsidRDefault="00F55685" w:rsidP="00DC118D">
      <w:pPr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bookmarkStart w:id="5" w:name="_Hlk195432846"/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lastRenderedPageBreak/>
        <w:t>1</w:t>
      </w:r>
      <w:r w:rsidR="004F1E80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2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Становление лактации, </w:t>
      </w:r>
      <w:r w:rsidR="004334D0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принципы </w:t>
      </w:r>
      <w:proofErr w:type="gramStart"/>
      <w:r w:rsidR="004334D0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успешного 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грудно</w:t>
      </w:r>
      <w:r w:rsidR="004334D0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го</w:t>
      </w:r>
      <w:proofErr w:type="gramEnd"/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вскармливани</w:t>
      </w:r>
      <w:r w:rsidR="004334D0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я</w:t>
      </w:r>
    </w:p>
    <w:p w14:paraId="160ABF7B" w14:textId="4BAB896B" w:rsidR="004334D0" w:rsidRPr="00DC118D" w:rsidRDefault="004334D0" w:rsidP="00DC118D">
      <w:pPr>
        <w:pStyle w:val="a7"/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Hlk195433522"/>
      <w:bookmarkEnd w:id="5"/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1</w:t>
      </w:r>
      <w:r w:rsidR="004F1E80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3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>Правила прикладывания к груди, свободное вскармливание и вскармливание по режиму</w:t>
      </w:r>
    </w:p>
    <w:p w14:paraId="089CCAEE" w14:textId="0EC3A757" w:rsidR="00F55685" w:rsidRPr="00DC118D" w:rsidRDefault="00F55685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Hlk195439382"/>
      <w:bookmarkEnd w:id="6"/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1</w:t>
      </w:r>
      <w:r w:rsidR="004F1E80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4</w:t>
      </w:r>
      <w:r w:rsid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Физиологические особенности новорожденного</w:t>
      </w:r>
      <w:r w:rsidR="004334D0"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="004334D0" w:rsidRPr="00DC118D">
        <w:rPr>
          <w:rFonts w:ascii="Times New Roman" w:hAnsi="Times New Roman" w:cs="Times New Roman"/>
          <w:sz w:val="28"/>
          <w:szCs w:val="28"/>
          <w:lang w:val="ru-RU"/>
        </w:rPr>
        <w:t>Пищевые добавки и прикормы. Правила введения.</w:t>
      </w:r>
    </w:p>
    <w:p w14:paraId="086CE423" w14:textId="5067FC4F" w:rsidR="004334D0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Hlk195441994"/>
      <w:bookmarkEnd w:id="7"/>
      <w:r w:rsidRPr="00DC118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F1E80" w:rsidRPr="00DC118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>.Смешанное и искусственное вскармливание Виды молочных смесей</w:t>
      </w:r>
    </w:p>
    <w:p w14:paraId="33D2FD66" w14:textId="02F76371" w:rsidR="00FF00B9" w:rsidRPr="00DC118D" w:rsidRDefault="00FF00B9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Hlk195447893"/>
      <w:bookmarkEnd w:id="8"/>
      <w:r w:rsidRPr="00DC118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F1E80" w:rsidRPr="00DC118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18D">
        <w:rPr>
          <w:rFonts w:ascii="Times New Roman" w:hAnsi="Times New Roman" w:cs="Times New Roman"/>
          <w:sz w:val="28"/>
          <w:szCs w:val="28"/>
          <w:lang w:val="ru-RU"/>
        </w:rPr>
        <w:t>Гипогалактия</w:t>
      </w:r>
      <w:proofErr w:type="spellEnd"/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и способы коррекции </w:t>
      </w:r>
    </w:p>
    <w:p w14:paraId="13C25174" w14:textId="67AE8751" w:rsidR="00F55685" w:rsidRPr="00DC118D" w:rsidRDefault="00F55685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10" w:name="_Hlk195450772"/>
      <w:bookmarkEnd w:id="9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1</w:t>
      </w:r>
      <w:r w:rsidR="004F1E80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7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Что изучает перинатальная психология, цели и задачи</w:t>
      </w:r>
    </w:p>
    <w:p w14:paraId="688E1DC9" w14:textId="2D8A2125" w:rsidR="00F55685" w:rsidRPr="00DC118D" w:rsidRDefault="00F55685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11" w:name="_Hlk195453606"/>
      <w:bookmarkEnd w:id="10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1</w:t>
      </w:r>
      <w:r w:rsidR="004F1E80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8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Понятие о </w:t>
      </w:r>
      <w:proofErr w:type="spellStart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гестационной</w:t>
      </w:r>
      <w:proofErr w:type="spellEnd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доминанте, компоненты доминанты </w:t>
      </w:r>
    </w:p>
    <w:p w14:paraId="471FD8BD" w14:textId="27265672" w:rsidR="003536E2" w:rsidRPr="00DC118D" w:rsidRDefault="00F55685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12" w:name="_Hlk195454656"/>
      <w:bookmarkEnd w:id="11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1</w:t>
      </w:r>
      <w:r w:rsidR="004F1E80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9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Описать </w:t>
      </w:r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психологический компонент </w:t>
      </w:r>
      <w:proofErr w:type="spellStart"/>
      <w:proofErr w:type="gramStart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гестационн</w:t>
      </w:r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ой</w:t>
      </w:r>
      <w:proofErr w:type="spellEnd"/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доминант</w:t>
      </w:r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ы</w:t>
      </w:r>
      <w:proofErr w:type="gramEnd"/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, назвать характеристики 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тип</w:t>
      </w:r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ов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</w:p>
    <w:p w14:paraId="6FF40554" w14:textId="04CF0A44" w:rsidR="00F55685" w:rsidRPr="00DC118D" w:rsidRDefault="004F1E80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13" w:name="_Hlk195454953"/>
      <w:bookmarkEnd w:id="12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20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</w:t>
      </w:r>
      <w:r w:rsidR="00F55685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собенности взаимодействия медперсонала </w:t>
      </w:r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с пациентами различных психологических типов </w:t>
      </w:r>
      <w:proofErr w:type="spellStart"/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гестационной</w:t>
      </w:r>
      <w:proofErr w:type="spellEnd"/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доминанты</w:t>
      </w:r>
    </w:p>
    <w:p w14:paraId="25D2B0A2" w14:textId="15C984AF" w:rsidR="003536E2" w:rsidRPr="00DC118D" w:rsidRDefault="00FF00B9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14" w:name="_Hlk195455323"/>
      <w:bookmarkEnd w:id="13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2</w:t>
      </w:r>
      <w:r w:rsidR="004F1E80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1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Описать стили переживания беременности по Филипповой </w:t>
      </w:r>
    </w:p>
    <w:p w14:paraId="4A04BE78" w14:textId="6EF3E6F7" w:rsidR="003536E2" w:rsidRPr="00DC118D" w:rsidRDefault="004334D0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15" w:name="_Hlk195455562"/>
      <w:bookmarkEnd w:id="14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2</w:t>
      </w:r>
      <w:r w:rsidR="004F1E80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2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 </w:t>
      </w:r>
      <w:proofErr w:type="gramStart"/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Понятие</w:t>
      </w:r>
      <w:proofErr w:type="gramEnd"/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 матрицах </w:t>
      </w:r>
      <w:proofErr w:type="spellStart"/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Грофа</w:t>
      </w:r>
      <w:proofErr w:type="spellEnd"/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, какое влияние оказывают на становление </w:t>
      </w:r>
      <w:r w:rsidR="00637C07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характерных черт личности </w:t>
      </w:r>
    </w:p>
    <w:p w14:paraId="77102869" w14:textId="1DF0972E" w:rsidR="003536E2" w:rsidRPr="00DC118D" w:rsidRDefault="004334D0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16" w:name="_Hlk195456729"/>
      <w:bookmarkEnd w:id="15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2</w:t>
      </w:r>
      <w:r w:rsidR="004F1E80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3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Программа психопрофилактической подготовки беременных к родам, значение для беременной, участие акушерки</w:t>
      </w:r>
      <w:r w:rsidR="00685158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в работе школ Материнства и отцовства</w:t>
      </w:r>
    </w:p>
    <w:p w14:paraId="221D9B14" w14:textId="31E48685" w:rsidR="003536E2" w:rsidRPr="00DC118D" w:rsidRDefault="004334D0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17" w:name="_Hlk195457964"/>
      <w:bookmarkEnd w:id="16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2</w:t>
      </w:r>
      <w:r w:rsidR="004F1E80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4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 w:rsidR="00637C07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Теория родовой боли</w:t>
      </w:r>
      <w:r w:rsidR="00FF00B9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r w:rsidR="00637C07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Вклад </w:t>
      </w:r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Николаева, </w:t>
      </w:r>
      <w:proofErr w:type="spellStart"/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Вельвовского</w:t>
      </w:r>
      <w:proofErr w:type="spellEnd"/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и </w:t>
      </w:r>
      <w:proofErr w:type="spellStart"/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Ламаза</w:t>
      </w:r>
      <w:proofErr w:type="spellEnd"/>
      <w:r w:rsidR="003536E2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в разработке программ по подготовке беременных к родам</w:t>
      </w:r>
      <w:r w:rsidR="00637C07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</w:p>
    <w:p w14:paraId="35402D1E" w14:textId="093B9E44" w:rsidR="003536E2" w:rsidRPr="00DC118D" w:rsidRDefault="003536E2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18" w:name="_Hlk195458422"/>
      <w:bookmarkEnd w:id="17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2</w:t>
      </w:r>
      <w:r w:rsidR="004F1E80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5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. </w:t>
      </w:r>
      <w:r w:rsidR="00685158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Организация физической подготовки беременных в 1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-м</w:t>
      </w:r>
      <w:r w:rsidR="00685158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триместре, возможные виды физической активности, показания и противопоказания</w:t>
      </w:r>
      <w:r w:rsidR="00637C07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к занятиям</w:t>
      </w:r>
    </w:p>
    <w:p w14:paraId="436ED19A" w14:textId="4F333C3E" w:rsidR="003536E2" w:rsidRPr="00DC118D" w:rsidRDefault="00685158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19" w:name="_Hlk195459539"/>
      <w:bookmarkEnd w:id="18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2</w:t>
      </w:r>
      <w:r w:rsidR="004F1E80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6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 Организация физической подготовки беременных во 2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-м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триместре, возможные виды физической активности, показания и противопоказания</w:t>
      </w:r>
      <w:r w:rsidR="00637C07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bookmarkStart w:id="20" w:name="_Hlk192855163"/>
      <w:r w:rsidR="00637C07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к занятиям</w:t>
      </w:r>
      <w:bookmarkEnd w:id="20"/>
    </w:p>
    <w:p w14:paraId="69094181" w14:textId="270968BF" w:rsidR="00685158" w:rsidRPr="00DC118D" w:rsidRDefault="00685158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21" w:name="_Hlk195459789"/>
      <w:bookmarkEnd w:id="19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2</w:t>
      </w:r>
      <w:r w:rsidR="004F1E80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7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Организация физической подготовки беременных в 3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-м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триместре, возможные виды физической активности, показания и противопоказания</w:t>
      </w:r>
      <w:r w:rsidR="00637C07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к занятиям</w:t>
      </w:r>
    </w:p>
    <w:p w14:paraId="34A95CA8" w14:textId="4D19CFDA" w:rsidR="00F55685" w:rsidRPr="00DC118D" w:rsidRDefault="00685158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22" w:name="_Hlk195460176"/>
      <w:bookmarkEnd w:id="21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2</w:t>
      </w:r>
      <w:r w:rsidR="004F1E80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8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Организация физической подготовки беременных в послеродовом периоде, возможные виды физической активности, показания и противопоказания</w:t>
      </w:r>
      <w:r w:rsidR="00637C07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к занятиям</w:t>
      </w:r>
    </w:p>
    <w:p w14:paraId="407B3806" w14:textId="7247B615" w:rsidR="0013726F" w:rsidRPr="00DC118D" w:rsidRDefault="0013726F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23" w:name="_Hlk195461879"/>
      <w:bookmarkEnd w:id="22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2</w:t>
      </w:r>
      <w:r w:rsidR="004F1E80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9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Симбиоз «мать-дитя», стил</w:t>
      </w:r>
      <w:r w:rsidR="00637C07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и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общения матери и ребенка</w:t>
      </w:r>
    </w:p>
    <w:p w14:paraId="3D76FBB1" w14:textId="4421464E" w:rsidR="0013726F" w:rsidRPr="00DC118D" w:rsidRDefault="004F1E80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24" w:name="_Hlk195462270"/>
      <w:bookmarkEnd w:id="23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30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. </w:t>
      </w:r>
      <w:r w:rsidR="0013726F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Методики </w:t>
      </w:r>
      <w:proofErr w:type="spellStart"/>
      <w:r w:rsidR="0013726F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пренатального</w:t>
      </w:r>
      <w:proofErr w:type="spellEnd"/>
      <w:r w:rsidR="0013726F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развития </w:t>
      </w:r>
      <w:proofErr w:type="spellStart"/>
      <w:r w:rsidR="0013726F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пренейта</w:t>
      </w:r>
      <w:proofErr w:type="spellEnd"/>
    </w:p>
    <w:p w14:paraId="0D78354B" w14:textId="4B92EFC8" w:rsidR="0013726F" w:rsidRPr="00DC118D" w:rsidRDefault="0013726F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bookmarkStart w:id="25" w:name="_Hlk195462827"/>
      <w:bookmarkEnd w:id="24"/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3</w:t>
      </w:r>
      <w:r w:rsidR="004F1E80"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1</w:t>
      </w:r>
      <w:r w:rsid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 w:rsidRPr="00DC118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Рациональное поведение здоровой беременной</w:t>
      </w:r>
    </w:p>
    <w:bookmarkEnd w:id="25"/>
    <w:p w14:paraId="209A9074" w14:textId="77777777" w:rsidR="00685158" w:rsidRPr="00DC118D" w:rsidRDefault="00685158" w:rsidP="00DC118D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14:paraId="3039EB47" w14:textId="5F05B681" w:rsidR="00F55685" w:rsidRPr="00DC118D" w:rsidRDefault="00685158" w:rsidP="00DC118D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Практические</w:t>
      </w:r>
      <w:r w:rsidR="00D459E0" w:rsidRPr="00DC118D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задания</w:t>
      </w:r>
      <w:r w:rsidRPr="00DC118D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:</w:t>
      </w:r>
      <w:r w:rsidRPr="00DC118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14:paraId="7BFA0B1A" w14:textId="79374D73" w:rsidR="00685158" w:rsidRPr="00DC118D" w:rsidRDefault="00685158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Определить </w:t>
      </w:r>
      <w:proofErr w:type="gramStart"/>
      <w:r w:rsidRPr="00DC118D">
        <w:rPr>
          <w:rFonts w:ascii="Times New Roman" w:hAnsi="Times New Roman" w:cs="Times New Roman"/>
          <w:sz w:val="28"/>
          <w:szCs w:val="28"/>
          <w:lang w:val="ru-RU"/>
        </w:rPr>
        <w:t>психологический  тип</w:t>
      </w:r>
      <w:proofErr w:type="gramEnd"/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C118D">
        <w:rPr>
          <w:rFonts w:ascii="Times New Roman" w:hAnsi="Times New Roman" w:cs="Times New Roman"/>
          <w:sz w:val="28"/>
          <w:szCs w:val="28"/>
          <w:lang w:val="ru-RU"/>
        </w:rPr>
        <w:t>гестационной</w:t>
      </w:r>
      <w:proofErr w:type="spellEnd"/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доминанты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теста отношения к беременно</w:t>
      </w:r>
      <w:r w:rsidR="00A32B9A" w:rsidRPr="00DC118D">
        <w:rPr>
          <w:rFonts w:ascii="Times New Roman" w:hAnsi="Times New Roman" w:cs="Times New Roman"/>
          <w:sz w:val="28"/>
          <w:szCs w:val="28"/>
          <w:lang w:val="ru-RU"/>
        </w:rPr>
        <w:t>сти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24A91853" w14:textId="77777777" w:rsidR="00685158" w:rsidRPr="00DC118D" w:rsidRDefault="00685158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- оптимальный, </w:t>
      </w:r>
    </w:p>
    <w:p w14:paraId="61DEC54E" w14:textId="54E5AB50" w:rsidR="00685158" w:rsidRPr="00DC118D" w:rsidRDefault="00685158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C118D">
        <w:rPr>
          <w:rFonts w:ascii="Times New Roman" w:hAnsi="Times New Roman" w:cs="Times New Roman"/>
          <w:sz w:val="28"/>
          <w:szCs w:val="28"/>
          <w:lang w:val="ru-RU"/>
        </w:rPr>
        <w:t>гипогестогностический</w:t>
      </w:r>
      <w:proofErr w:type="spellEnd"/>
    </w:p>
    <w:p w14:paraId="72B8EBFD" w14:textId="4C1F703F" w:rsidR="00685158" w:rsidRPr="00DC118D" w:rsidRDefault="00685158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- эйфорический</w:t>
      </w:r>
    </w:p>
    <w:p w14:paraId="4B0CC9B5" w14:textId="3A4FF850" w:rsidR="00685158" w:rsidRPr="00DC118D" w:rsidRDefault="00685158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- тревожный</w:t>
      </w:r>
    </w:p>
    <w:p w14:paraId="7AB04A0E" w14:textId="161B74C5" w:rsidR="00685158" w:rsidRPr="00DC118D" w:rsidRDefault="00685158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- депрессивный</w:t>
      </w:r>
    </w:p>
    <w:p w14:paraId="0B9FE44C" w14:textId="59A325C5" w:rsidR="00D459E0" w:rsidRPr="00DC118D" w:rsidRDefault="00D459E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Определить срок беременности</w:t>
      </w:r>
      <w:r w:rsidR="004334D0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по дате последней менструации, рассчитать срок </w:t>
      </w:r>
      <w:proofErr w:type="gramStart"/>
      <w:r w:rsidR="004334D0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родов 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proofErr w:type="gramEnd"/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формуле </w:t>
      </w:r>
      <w:proofErr w:type="spellStart"/>
      <w:r w:rsidRPr="00DC118D">
        <w:rPr>
          <w:rFonts w:ascii="Times New Roman" w:hAnsi="Times New Roman" w:cs="Times New Roman"/>
          <w:sz w:val="28"/>
          <w:szCs w:val="28"/>
          <w:lang w:val="ru-RU"/>
        </w:rPr>
        <w:t>Негеле</w:t>
      </w:r>
      <w:proofErr w:type="spellEnd"/>
    </w:p>
    <w:p w14:paraId="6449F72E" w14:textId="26EE81B7" w:rsidR="00685158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85158" w:rsidRP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>Составить п</w:t>
      </w:r>
      <w:r w:rsidR="00685158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лан беседы с беременной </w:t>
      </w:r>
      <w:r w:rsidR="00D459E0" w:rsidRPr="00DC118D">
        <w:rPr>
          <w:rFonts w:ascii="Times New Roman" w:hAnsi="Times New Roman" w:cs="Times New Roman"/>
          <w:sz w:val="28"/>
          <w:szCs w:val="28"/>
          <w:lang w:val="ru-RU"/>
        </w:rPr>
        <w:t>по мотивации отказа от вредных привычек</w:t>
      </w:r>
    </w:p>
    <w:p w14:paraId="0F18D932" w14:textId="62ECCD1B" w:rsidR="00D459E0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59E0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Провести беседу о питании во время беременности</w:t>
      </w:r>
    </w:p>
    <w:p w14:paraId="30EBDF4B" w14:textId="114EC6A3" w:rsidR="00D459E0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459E0" w:rsidRPr="00DC118D">
        <w:rPr>
          <w:rFonts w:ascii="Times New Roman" w:hAnsi="Times New Roman" w:cs="Times New Roman"/>
          <w:sz w:val="28"/>
          <w:szCs w:val="28"/>
          <w:lang w:val="ru-RU"/>
        </w:rPr>
        <w:t>.Провести беседу о личной гигиене в послеродовом периоде</w:t>
      </w:r>
    </w:p>
    <w:p w14:paraId="3DD3E3A7" w14:textId="31857D25" w:rsidR="00D459E0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59E0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Составить примерное меню в период лактации для матери</w:t>
      </w:r>
    </w:p>
    <w:p w14:paraId="23D4297E" w14:textId="08DF475F" w:rsidR="00615054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9E0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Мотивировать беременную на посещение курсов по 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459E0" w:rsidRPr="00DC118D">
        <w:rPr>
          <w:rFonts w:ascii="Times New Roman" w:hAnsi="Times New Roman" w:cs="Times New Roman"/>
          <w:sz w:val="28"/>
          <w:szCs w:val="28"/>
          <w:lang w:val="ru-RU"/>
        </w:rPr>
        <w:t>сихопрофилактической подготовк</w:t>
      </w:r>
      <w:r w:rsidR="00A32B9A" w:rsidRPr="00DC118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459E0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к родам </w:t>
      </w:r>
    </w:p>
    <w:p w14:paraId="387AFD6D" w14:textId="77777777" w:rsidR="00D459E0" w:rsidRPr="00DC118D" w:rsidRDefault="00D459E0" w:rsidP="00DC118D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3BEADDFB" w14:textId="7595BA12" w:rsidR="00D459E0" w:rsidRPr="00DC118D" w:rsidRDefault="00D459E0" w:rsidP="00DC118D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Манипуляции </w:t>
      </w:r>
    </w:p>
    <w:p w14:paraId="5633F59E" w14:textId="78C1C566" w:rsidR="00615054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00B9" w:rsidRPr="00DC118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родемонстрировать </w:t>
      </w:r>
      <w:r w:rsidR="00D459E0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правильное 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>прикладывани</w:t>
      </w:r>
      <w:r w:rsidR="00D459E0" w:rsidRPr="00DC118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новорожденного к груди</w:t>
      </w:r>
    </w:p>
    <w:p w14:paraId="76D69E6A" w14:textId="3CBEDB9B" w:rsidR="00615054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00B9" w:rsidRPr="00DC118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родемонстрировать </w:t>
      </w:r>
      <w:r w:rsidR="00D459E0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технику 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>сцеживания молочной железы</w:t>
      </w:r>
    </w:p>
    <w:p w14:paraId="4FAF78AF" w14:textId="26086E55" w:rsidR="00615054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F00B9" w:rsidRPr="00DC118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>родемонстрировать и рассказать о правил</w:t>
      </w:r>
      <w:r w:rsidR="00FF00B9" w:rsidRPr="00DC118D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силиконовых накладок для кормления в случае плоских сосков</w:t>
      </w:r>
    </w:p>
    <w:p w14:paraId="6CB3FEA5" w14:textId="00FBA566" w:rsidR="00615054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00B9" w:rsidRPr="00DC118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>родемонстрировать различны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позици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для кормления новорожденного</w:t>
      </w:r>
    </w:p>
    <w:p w14:paraId="659AE7D2" w14:textId="5104F699" w:rsidR="00615054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F00B9" w:rsidRPr="00DC118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родемонстрировать 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технику</w:t>
      </w:r>
      <w:proofErr w:type="gramEnd"/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гигиенического 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утреннего 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>ухода за новорожденным</w:t>
      </w:r>
    </w:p>
    <w:p w14:paraId="735F31BA" w14:textId="46751C6E" w:rsidR="00615054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6</w:t>
      </w:r>
      <w:bookmarkStart w:id="26" w:name="_Hlk195561404"/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00B9" w:rsidRPr="00DC118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>родемонстрировать пеленани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новорожденного</w:t>
      </w:r>
      <w:bookmarkEnd w:id="26"/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>, смен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подгузника</w:t>
      </w:r>
    </w:p>
    <w:p w14:paraId="68572788" w14:textId="15D08CE4" w:rsidR="00615054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27" w:name="_Hlk195561783"/>
      <w:r w:rsidR="00FF00B9" w:rsidRPr="00DC118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15054" w:rsidRPr="00DC118D">
        <w:rPr>
          <w:rFonts w:ascii="Times New Roman" w:hAnsi="Times New Roman" w:cs="Times New Roman"/>
          <w:sz w:val="28"/>
          <w:szCs w:val="28"/>
          <w:lang w:val="ru-RU"/>
        </w:rPr>
        <w:t>родемонстрировать правилах купания новорожденного</w:t>
      </w:r>
    </w:p>
    <w:bookmarkEnd w:id="27"/>
    <w:p w14:paraId="3486D3A3" w14:textId="7CB9D400" w:rsidR="004334D0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28" w:name="_Hlk195563171"/>
      <w:r w:rsidR="00FF00B9" w:rsidRPr="00DC118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>родемонстрировать технику контрольного взвешивания новорожденного</w:t>
      </w:r>
    </w:p>
    <w:bookmarkEnd w:id="28"/>
    <w:p w14:paraId="4BC3961B" w14:textId="000707A7" w:rsidR="004334D0" w:rsidRPr="00DC118D" w:rsidRDefault="004334D0" w:rsidP="00DC118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r w:rsidR="00DC11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29" w:name="_Hlk195563893"/>
      <w:proofErr w:type="gramStart"/>
      <w:r w:rsidR="00FF00B9" w:rsidRPr="00DC118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C118D">
        <w:rPr>
          <w:rFonts w:ascii="Times New Roman" w:hAnsi="Times New Roman" w:cs="Times New Roman"/>
          <w:sz w:val="28"/>
          <w:szCs w:val="28"/>
          <w:lang w:val="ru-RU"/>
        </w:rPr>
        <w:t>родемонстрировать</w:t>
      </w:r>
      <w:proofErr w:type="gramEnd"/>
      <w:r w:rsidRPr="00DC118D">
        <w:rPr>
          <w:rFonts w:ascii="Times New Roman" w:hAnsi="Times New Roman" w:cs="Times New Roman"/>
          <w:sz w:val="28"/>
          <w:szCs w:val="28"/>
          <w:lang w:val="ru-RU"/>
        </w:rPr>
        <w:t xml:space="preserve"> технику обработки посуды для кормления новорожденного</w:t>
      </w:r>
      <w:bookmarkEnd w:id="29"/>
    </w:p>
    <w:sectPr w:rsidR="004334D0" w:rsidRPr="00DC118D" w:rsidSect="00DC118D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21C8"/>
    <w:multiLevelType w:val="hybridMultilevel"/>
    <w:tmpl w:val="73366F46"/>
    <w:lvl w:ilvl="0" w:tplc="F170E8E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8A5"/>
    <w:multiLevelType w:val="hybridMultilevel"/>
    <w:tmpl w:val="990E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B565E"/>
    <w:multiLevelType w:val="hybridMultilevel"/>
    <w:tmpl w:val="21CCD6EE"/>
    <w:lvl w:ilvl="0" w:tplc="027E063C">
      <w:start w:val="1"/>
      <w:numFmt w:val="decimal"/>
      <w:lvlText w:val="%1."/>
      <w:lvlJc w:val="left"/>
      <w:pPr>
        <w:ind w:left="720" w:hanging="360"/>
      </w:pPr>
    </w:lvl>
    <w:lvl w:ilvl="1" w:tplc="737A998E">
      <w:start w:val="1"/>
      <w:numFmt w:val="lowerLetter"/>
      <w:lvlText w:val="%2."/>
      <w:lvlJc w:val="left"/>
      <w:pPr>
        <w:ind w:left="1440" w:hanging="360"/>
      </w:pPr>
    </w:lvl>
    <w:lvl w:ilvl="2" w:tplc="7E2281C4">
      <w:start w:val="1"/>
      <w:numFmt w:val="lowerRoman"/>
      <w:lvlText w:val="%3."/>
      <w:lvlJc w:val="right"/>
      <w:pPr>
        <w:ind w:left="2160" w:hanging="180"/>
      </w:pPr>
    </w:lvl>
    <w:lvl w:ilvl="3" w:tplc="D54691F4">
      <w:start w:val="1"/>
      <w:numFmt w:val="decimal"/>
      <w:lvlText w:val="%4."/>
      <w:lvlJc w:val="left"/>
      <w:pPr>
        <w:ind w:left="2880" w:hanging="360"/>
      </w:pPr>
    </w:lvl>
    <w:lvl w:ilvl="4" w:tplc="DDD0087A">
      <w:start w:val="1"/>
      <w:numFmt w:val="lowerLetter"/>
      <w:lvlText w:val="%5."/>
      <w:lvlJc w:val="left"/>
      <w:pPr>
        <w:ind w:left="3600" w:hanging="360"/>
      </w:pPr>
    </w:lvl>
    <w:lvl w:ilvl="5" w:tplc="AC8AB920">
      <w:start w:val="1"/>
      <w:numFmt w:val="lowerRoman"/>
      <w:lvlText w:val="%6."/>
      <w:lvlJc w:val="right"/>
      <w:pPr>
        <w:ind w:left="4320" w:hanging="180"/>
      </w:pPr>
    </w:lvl>
    <w:lvl w:ilvl="6" w:tplc="7480ACEC">
      <w:start w:val="1"/>
      <w:numFmt w:val="decimal"/>
      <w:lvlText w:val="%7."/>
      <w:lvlJc w:val="left"/>
      <w:pPr>
        <w:ind w:left="5040" w:hanging="360"/>
      </w:pPr>
    </w:lvl>
    <w:lvl w:ilvl="7" w:tplc="64489C0E">
      <w:start w:val="1"/>
      <w:numFmt w:val="lowerLetter"/>
      <w:lvlText w:val="%8."/>
      <w:lvlJc w:val="left"/>
      <w:pPr>
        <w:ind w:left="5760" w:hanging="360"/>
      </w:pPr>
    </w:lvl>
    <w:lvl w:ilvl="8" w:tplc="585897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0200F"/>
    <w:multiLevelType w:val="multilevel"/>
    <w:tmpl w:val="B5586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39"/>
    <w:rsid w:val="0013726F"/>
    <w:rsid w:val="0023375E"/>
    <w:rsid w:val="003536E2"/>
    <w:rsid w:val="00365CF4"/>
    <w:rsid w:val="0041554E"/>
    <w:rsid w:val="004334D0"/>
    <w:rsid w:val="0044784B"/>
    <w:rsid w:val="004F1E80"/>
    <w:rsid w:val="005D6739"/>
    <w:rsid w:val="00615054"/>
    <w:rsid w:val="00637C07"/>
    <w:rsid w:val="00685158"/>
    <w:rsid w:val="007312AE"/>
    <w:rsid w:val="009743B6"/>
    <w:rsid w:val="009B010F"/>
    <w:rsid w:val="009B50F3"/>
    <w:rsid w:val="00A32B9A"/>
    <w:rsid w:val="00A62576"/>
    <w:rsid w:val="00BA5882"/>
    <w:rsid w:val="00BB4CB3"/>
    <w:rsid w:val="00D40F83"/>
    <w:rsid w:val="00D459E0"/>
    <w:rsid w:val="00DC118D"/>
    <w:rsid w:val="00F452A7"/>
    <w:rsid w:val="00F55685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A925"/>
  <w15:chartTrackingRefBased/>
  <w15:docId w15:val="{B831340D-2837-42C7-90F4-2DB6E95D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73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73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7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67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67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73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73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7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67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67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67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6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D6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6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6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6739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5D673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D6739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D67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D6739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sid w:val="005D6739"/>
    <w:rPr>
      <w:b/>
      <w:bCs/>
      <w:smallCaps/>
      <w:color w:val="2E74B5" w:themeColor="accent1" w:themeShade="BF"/>
      <w:spacing w:val="5"/>
    </w:rPr>
  </w:style>
  <w:style w:type="character" w:customStyle="1" w:styleId="a8">
    <w:name w:val="Абзац списка Знак"/>
    <w:basedOn w:val="a0"/>
    <w:link w:val="a7"/>
    <w:locked/>
    <w:rsid w:val="004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Shkiro</dc:creator>
  <cp:keywords/>
  <dc:description/>
  <cp:lastModifiedBy>HomeNET</cp:lastModifiedBy>
  <cp:revision>3</cp:revision>
  <dcterms:created xsi:type="dcterms:W3CDTF">2025-04-16T09:30:00Z</dcterms:created>
  <dcterms:modified xsi:type="dcterms:W3CDTF">2025-04-28T08:24:00Z</dcterms:modified>
</cp:coreProperties>
</file>